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F7" w:rsidRDefault="00A31FF7" w:rsidP="00A31FF7">
      <w:pPr>
        <w:spacing w:after="0" w:line="240" w:lineRule="auto"/>
        <w:jc w:val="both"/>
        <w:rPr>
          <w:rFonts w:ascii="Times New Roman" w:hAnsi="Times New Roman"/>
          <w:sz w:val="20"/>
          <w:szCs w:val="20"/>
          <w:lang w:val="uk-UA"/>
        </w:rPr>
      </w:pPr>
      <w:r>
        <w:rPr>
          <w:rFonts w:ascii="Times New Roman" w:hAnsi="Times New Roman"/>
          <w:sz w:val="20"/>
          <w:szCs w:val="20"/>
          <w:lang w:val="uk-UA"/>
        </w:rPr>
        <w:t>Секция 6</w:t>
      </w:r>
    </w:p>
    <w:p w:rsidR="00A31FF7" w:rsidRDefault="00A31FF7" w:rsidP="00A31FF7">
      <w:pPr>
        <w:widowControl w:val="0"/>
        <w:spacing w:after="0" w:line="240" w:lineRule="auto"/>
        <w:jc w:val="center"/>
        <w:outlineLvl w:val="0"/>
        <w:rPr>
          <w:rFonts w:ascii="Times New Roman" w:hAnsi="Times New Roman"/>
          <w:b/>
          <w:sz w:val="20"/>
          <w:szCs w:val="20"/>
          <w:lang w:val="uk-UA"/>
        </w:rPr>
      </w:pPr>
      <w:r w:rsidRPr="00A31FF7">
        <w:rPr>
          <w:rFonts w:ascii="Times New Roman" w:hAnsi="Times New Roman"/>
          <w:b/>
          <w:sz w:val="20"/>
          <w:szCs w:val="20"/>
          <w:lang w:val="uk-UA"/>
        </w:rPr>
        <w:t>FORMATION OF INFORMATION BASIS OF THE SYSTEM OF MONITORING OF ENVIRONMENTAL INFLUENCE IN COMPLEX RADIATION CO</w:t>
      </w:r>
      <w:r>
        <w:rPr>
          <w:rFonts w:ascii="Times New Roman" w:hAnsi="Times New Roman"/>
          <w:b/>
          <w:sz w:val="20"/>
          <w:szCs w:val="20"/>
          <w:lang w:val="uk-UA"/>
        </w:rPr>
        <w:t>NDITIONS OF FIRE LOAD</w:t>
      </w:r>
    </w:p>
    <w:p w:rsidR="00CF7CBE" w:rsidRDefault="008F2C61" w:rsidP="00A31FF7">
      <w:pPr>
        <w:widowControl w:val="0"/>
        <w:spacing w:after="0" w:line="240" w:lineRule="auto"/>
        <w:jc w:val="center"/>
        <w:outlineLvl w:val="0"/>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pict>
          <v:rect id="_x0000_s1026" style="position:absolute;left:0;text-align:left;margin-left:85pt;margin-top:.35pt;width:46.55pt;height:10.05pt;z-index:251658240" filled="f"/>
        </w:pict>
      </w:r>
      <w:r w:rsidR="00A31FF7" w:rsidRPr="003D5A51">
        <w:rPr>
          <w:rFonts w:ascii="Times New Roman" w:eastAsia="Times New Roman" w:hAnsi="Times New Roman"/>
          <w:sz w:val="20"/>
          <w:szCs w:val="20"/>
          <w:lang w:val="uk-UA" w:eastAsia="ru-RU"/>
        </w:rPr>
        <w:t>S. Azarov</w:t>
      </w:r>
      <w:r w:rsidR="00A31FF7" w:rsidRPr="003D5A51">
        <w:rPr>
          <w:rFonts w:ascii="Times New Roman" w:eastAsia="Times New Roman" w:hAnsi="Times New Roman"/>
          <w:sz w:val="20"/>
          <w:szCs w:val="20"/>
          <w:vertAlign w:val="superscript"/>
          <w:lang w:val="uk-UA" w:eastAsia="ru-RU"/>
        </w:rPr>
        <w:t>1</w:t>
      </w:r>
      <w:r w:rsidR="00A31FF7" w:rsidRPr="003D5A51">
        <w:rPr>
          <w:rFonts w:ascii="Times New Roman" w:eastAsia="Times New Roman" w:hAnsi="Times New Roman"/>
          <w:sz w:val="20"/>
          <w:szCs w:val="20"/>
          <w:lang w:val="uk-UA" w:eastAsia="ru-RU"/>
        </w:rPr>
        <w:t xml:space="preserve">, </w:t>
      </w:r>
      <w:r w:rsidR="00CF7CBE">
        <w:rPr>
          <w:rFonts w:ascii="Times New Roman" w:eastAsia="Times New Roman" w:hAnsi="Times New Roman"/>
          <w:sz w:val="20"/>
          <w:szCs w:val="20"/>
          <w:lang w:val="en-US" w:eastAsia="ru-RU"/>
        </w:rPr>
        <w:t xml:space="preserve">I. </w:t>
      </w:r>
      <w:proofErr w:type="spellStart"/>
      <w:r w:rsidR="00CF7CBE">
        <w:rPr>
          <w:rFonts w:ascii="Times New Roman" w:eastAsia="Times New Roman" w:hAnsi="Times New Roman"/>
          <w:sz w:val="20"/>
          <w:szCs w:val="20"/>
          <w:lang w:val="en-US" w:eastAsia="ru-RU"/>
        </w:rPr>
        <w:t>Azarov</w:t>
      </w:r>
      <w:proofErr w:type="spellEnd"/>
      <w:r w:rsidR="00CF7CBE" w:rsidRPr="003D5A51">
        <w:rPr>
          <w:rFonts w:ascii="Times New Roman" w:eastAsia="Times New Roman" w:hAnsi="Times New Roman"/>
          <w:sz w:val="20"/>
          <w:szCs w:val="20"/>
          <w:vertAlign w:val="superscript"/>
          <w:lang w:val="uk-UA" w:eastAsia="ru-RU"/>
        </w:rPr>
        <w:t>2</w:t>
      </w:r>
      <w:r w:rsidR="00CF7CBE">
        <w:rPr>
          <w:rFonts w:ascii="Times New Roman" w:eastAsia="Times New Roman" w:hAnsi="Times New Roman"/>
          <w:sz w:val="20"/>
          <w:szCs w:val="20"/>
          <w:lang w:val="en-US" w:eastAsia="ru-RU"/>
        </w:rPr>
        <w:t xml:space="preserve">, </w:t>
      </w:r>
      <w:r w:rsidR="00A31FF7" w:rsidRPr="003D5A51">
        <w:rPr>
          <w:rFonts w:ascii="Times New Roman" w:eastAsia="Times New Roman" w:hAnsi="Times New Roman"/>
          <w:sz w:val="20"/>
          <w:szCs w:val="20"/>
          <w:lang w:val="uk-UA" w:eastAsia="ru-RU"/>
        </w:rPr>
        <w:t>R. Shevchenko</w:t>
      </w:r>
      <w:r w:rsidR="00A31FF7" w:rsidRPr="003D5A51">
        <w:rPr>
          <w:rFonts w:ascii="Times New Roman" w:eastAsia="Times New Roman" w:hAnsi="Times New Roman"/>
          <w:sz w:val="20"/>
          <w:szCs w:val="20"/>
          <w:vertAlign w:val="superscript"/>
          <w:lang w:val="uk-UA" w:eastAsia="ru-RU"/>
        </w:rPr>
        <w:t>2</w:t>
      </w:r>
      <w:r w:rsidR="00A31FF7" w:rsidRPr="003D5A51">
        <w:rPr>
          <w:rFonts w:ascii="Times New Roman" w:eastAsia="Times New Roman" w:hAnsi="Times New Roman"/>
          <w:sz w:val="20"/>
          <w:szCs w:val="20"/>
          <w:lang w:val="uk-UA" w:eastAsia="ru-RU"/>
        </w:rPr>
        <w:t xml:space="preserve"> </w:t>
      </w:r>
    </w:p>
    <w:p w:rsidR="00A31FF7" w:rsidRPr="003D5A51" w:rsidRDefault="00A31FF7" w:rsidP="00A31FF7">
      <w:pPr>
        <w:widowControl w:val="0"/>
        <w:spacing w:after="0" w:line="240" w:lineRule="auto"/>
        <w:jc w:val="center"/>
        <w:outlineLvl w:val="0"/>
        <w:rPr>
          <w:rFonts w:ascii="Times New Roman" w:eastAsia="Times New Roman" w:hAnsi="Times New Roman"/>
          <w:sz w:val="20"/>
          <w:szCs w:val="20"/>
          <w:lang w:val="uk-UA" w:eastAsia="ru-RU"/>
        </w:rPr>
      </w:pPr>
      <w:r w:rsidRPr="003D5A51">
        <w:rPr>
          <w:rFonts w:ascii="Times New Roman" w:eastAsia="Times New Roman" w:hAnsi="Times New Roman"/>
          <w:sz w:val="20"/>
          <w:szCs w:val="20"/>
          <w:vertAlign w:val="superscript"/>
          <w:lang w:val="uk-UA" w:eastAsia="ru-RU"/>
        </w:rPr>
        <w:t>1</w:t>
      </w:r>
      <w:r w:rsidRPr="003D5A51">
        <w:rPr>
          <w:rFonts w:ascii="Times New Roman" w:eastAsia="Times New Roman" w:hAnsi="Times New Roman"/>
          <w:sz w:val="20"/>
          <w:szCs w:val="20"/>
          <w:lang w:val="uk-UA" w:eastAsia="ru-RU"/>
        </w:rPr>
        <w:t xml:space="preserve">Institute </w:t>
      </w:r>
      <w:proofErr w:type="spellStart"/>
      <w:r w:rsidRPr="003D5A51">
        <w:rPr>
          <w:rFonts w:ascii="Times New Roman" w:eastAsia="Times New Roman" w:hAnsi="Times New Roman"/>
          <w:sz w:val="20"/>
          <w:szCs w:val="20"/>
          <w:lang w:val="uk-UA" w:eastAsia="ru-RU"/>
        </w:rPr>
        <w:t>for</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Nuclear</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Research</w:t>
      </w:r>
      <w:proofErr w:type="spellEnd"/>
      <w:r w:rsidRPr="003D5A51">
        <w:rPr>
          <w:rFonts w:ascii="Times New Roman" w:eastAsia="Times New Roman" w:hAnsi="Times New Roman"/>
          <w:sz w:val="20"/>
          <w:szCs w:val="20"/>
          <w:lang w:val="uk-UA" w:eastAsia="ru-RU"/>
        </w:rPr>
        <w:t xml:space="preserve"> </w:t>
      </w:r>
      <w:r w:rsidRPr="003D5A51">
        <w:rPr>
          <w:rFonts w:ascii="Times New Roman" w:eastAsia="Times New Roman" w:hAnsi="Times New Roman"/>
          <w:sz w:val="20"/>
          <w:szCs w:val="20"/>
          <w:lang w:val="en-GB" w:eastAsia="ru-RU"/>
        </w:rPr>
        <w:t xml:space="preserve">NAS </w:t>
      </w:r>
      <w:r w:rsidRPr="003D5A51">
        <w:rPr>
          <w:rFonts w:ascii="Times New Roman" w:eastAsia="Times New Roman" w:hAnsi="Times New Roman"/>
          <w:sz w:val="20"/>
          <w:szCs w:val="20"/>
          <w:lang w:val="uk-UA" w:eastAsia="ru-RU"/>
        </w:rPr>
        <w:t xml:space="preserve">of Ukraine, </w:t>
      </w:r>
      <w:r w:rsidRPr="003D5A51">
        <w:rPr>
          <w:rFonts w:ascii="Times New Roman" w:eastAsia="Times New Roman" w:hAnsi="Times New Roman"/>
          <w:sz w:val="20"/>
          <w:szCs w:val="20"/>
          <w:lang w:val="en-GB" w:eastAsia="ru-RU"/>
        </w:rPr>
        <w:t>Kyiv</w:t>
      </w:r>
      <w:r w:rsidRPr="003D5A51">
        <w:rPr>
          <w:rFonts w:ascii="Times New Roman" w:eastAsia="Times New Roman" w:hAnsi="Times New Roman"/>
          <w:sz w:val="20"/>
          <w:szCs w:val="20"/>
          <w:lang w:val="uk-UA" w:eastAsia="ru-RU"/>
        </w:rPr>
        <w:t>, Ukraine</w:t>
      </w:r>
    </w:p>
    <w:p w:rsidR="00A31FF7" w:rsidRPr="003D5A51" w:rsidRDefault="00A31FF7" w:rsidP="00A31FF7">
      <w:pPr>
        <w:widowControl w:val="0"/>
        <w:spacing w:after="0" w:line="240" w:lineRule="auto"/>
        <w:jc w:val="center"/>
        <w:outlineLvl w:val="0"/>
        <w:rPr>
          <w:rFonts w:ascii="Times New Roman" w:eastAsia="Times New Roman" w:hAnsi="Times New Roman"/>
          <w:sz w:val="20"/>
          <w:szCs w:val="20"/>
          <w:lang w:val="uk-UA" w:eastAsia="ru-RU"/>
        </w:rPr>
      </w:pPr>
      <w:r w:rsidRPr="003D5A51">
        <w:rPr>
          <w:rFonts w:ascii="Times New Roman" w:eastAsia="Times New Roman" w:hAnsi="Times New Roman"/>
          <w:sz w:val="20"/>
          <w:szCs w:val="20"/>
          <w:vertAlign w:val="superscript"/>
          <w:lang w:val="uk-UA" w:eastAsia="ru-RU"/>
        </w:rPr>
        <w:t>2</w:t>
      </w:r>
      <w:r w:rsidRPr="003D5A51">
        <w:rPr>
          <w:rFonts w:ascii="Times New Roman" w:eastAsia="Times New Roman" w:hAnsi="Times New Roman"/>
          <w:sz w:val="20"/>
          <w:szCs w:val="20"/>
          <w:lang w:val="uk-UA" w:eastAsia="ru-RU"/>
        </w:rPr>
        <w:t xml:space="preserve">National </w:t>
      </w:r>
      <w:r w:rsidRPr="003D5A51">
        <w:rPr>
          <w:rFonts w:ascii="Times New Roman" w:eastAsia="Times New Roman" w:hAnsi="Times New Roman"/>
          <w:sz w:val="20"/>
          <w:szCs w:val="20"/>
          <w:lang w:val="en-GB" w:eastAsia="ru-RU"/>
        </w:rPr>
        <w:t>U</w:t>
      </w:r>
      <w:proofErr w:type="spellStart"/>
      <w:r w:rsidRPr="003D5A51">
        <w:rPr>
          <w:rFonts w:ascii="Times New Roman" w:eastAsia="Times New Roman" w:hAnsi="Times New Roman"/>
          <w:sz w:val="20"/>
          <w:szCs w:val="20"/>
          <w:lang w:val="uk-UA" w:eastAsia="ru-RU"/>
        </w:rPr>
        <w:t>niversity</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of</w:t>
      </w:r>
      <w:proofErr w:type="spellEnd"/>
      <w:r w:rsidRPr="003D5A51">
        <w:rPr>
          <w:rFonts w:ascii="Times New Roman" w:eastAsia="Times New Roman" w:hAnsi="Times New Roman"/>
          <w:sz w:val="20"/>
          <w:szCs w:val="20"/>
          <w:lang w:val="uk-UA" w:eastAsia="ru-RU"/>
        </w:rPr>
        <w:t xml:space="preserve"> </w:t>
      </w:r>
      <w:r w:rsidRPr="003D5A51">
        <w:rPr>
          <w:rFonts w:ascii="Times New Roman" w:eastAsia="Times New Roman" w:hAnsi="Times New Roman"/>
          <w:sz w:val="20"/>
          <w:szCs w:val="20"/>
          <w:lang w:val="en-GB" w:eastAsia="ru-RU"/>
        </w:rPr>
        <w:t>C</w:t>
      </w:r>
      <w:proofErr w:type="spellStart"/>
      <w:r w:rsidRPr="003D5A51">
        <w:rPr>
          <w:rFonts w:ascii="Times New Roman" w:eastAsia="Times New Roman" w:hAnsi="Times New Roman"/>
          <w:sz w:val="20"/>
          <w:szCs w:val="20"/>
          <w:lang w:val="uk-UA" w:eastAsia="ru-RU"/>
        </w:rPr>
        <w:t>ivil</w:t>
      </w:r>
      <w:proofErr w:type="spellEnd"/>
      <w:r w:rsidRPr="003D5A51">
        <w:rPr>
          <w:rFonts w:ascii="Times New Roman" w:eastAsia="Times New Roman" w:hAnsi="Times New Roman"/>
          <w:sz w:val="20"/>
          <w:szCs w:val="20"/>
          <w:lang w:val="uk-UA" w:eastAsia="ru-RU"/>
        </w:rPr>
        <w:t xml:space="preserve"> </w:t>
      </w:r>
      <w:r w:rsidRPr="003D5A51">
        <w:rPr>
          <w:rFonts w:ascii="Times New Roman" w:eastAsia="Times New Roman" w:hAnsi="Times New Roman"/>
          <w:sz w:val="20"/>
          <w:szCs w:val="20"/>
          <w:lang w:val="en-GB" w:eastAsia="ru-RU"/>
        </w:rPr>
        <w:t>D</w:t>
      </w:r>
      <w:proofErr w:type="spellStart"/>
      <w:r w:rsidRPr="003D5A51">
        <w:rPr>
          <w:rFonts w:ascii="Times New Roman" w:eastAsia="Times New Roman" w:hAnsi="Times New Roman"/>
          <w:sz w:val="20"/>
          <w:szCs w:val="20"/>
          <w:lang w:val="uk-UA" w:eastAsia="ru-RU"/>
        </w:rPr>
        <w:t>efence</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of</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Ukraine</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en-GB" w:eastAsia="ru-RU"/>
        </w:rPr>
        <w:t>Kharkiv</w:t>
      </w:r>
      <w:proofErr w:type="spellEnd"/>
      <w:r w:rsidRPr="003D5A51">
        <w:rPr>
          <w:rFonts w:ascii="Times New Roman" w:eastAsia="Times New Roman" w:hAnsi="Times New Roman"/>
          <w:sz w:val="20"/>
          <w:szCs w:val="20"/>
          <w:lang w:val="uk-UA" w:eastAsia="ru-RU"/>
        </w:rPr>
        <w:t xml:space="preserve">, </w:t>
      </w:r>
      <w:proofErr w:type="spellStart"/>
      <w:r w:rsidRPr="003D5A51">
        <w:rPr>
          <w:rFonts w:ascii="Times New Roman" w:eastAsia="Times New Roman" w:hAnsi="Times New Roman"/>
          <w:sz w:val="20"/>
          <w:szCs w:val="20"/>
          <w:lang w:val="uk-UA" w:eastAsia="ru-RU"/>
        </w:rPr>
        <w:t>Ukraine</w:t>
      </w:r>
      <w:proofErr w:type="spellEnd"/>
    </w:p>
    <w:p w:rsidR="00A31FF7" w:rsidRPr="003D5A51" w:rsidRDefault="00A31FF7" w:rsidP="00A31FF7">
      <w:pPr>
        <w:spacing w:after="0" w:line="240" w:lineRule="auto"/>
        <w:jc w:val="center"/>
        <w:rPr>
          <w:rFonts w:ascii="Times New Roman" w:hAnsi="Times New Roman"/>
          <w:sz w:val="20"/>
          <w:szCs w:val="20"/>
          <w:lang w:val="uk-UA"/>
        </w:rPr>
      </w:pPr>
    </w:p>
    <w:p w:rsidR="00A31FF7" w:rsidRDefault="00A31FF7" w:rsidP="003D5A51">
      <w:pPr>
        <w:spacing w:after="0" w:line="240" w:lineRule="auto"/>
        <w:ind w:firstLine="567"/>
        <w:jc w:val="both"/>
        <w:rPr>
          <w:rFonts w:ascii="Times New Roman" w:hAnsi="Times New Roman"/>
          <w:sz w:val="20"/>
          <w:szCs w:val="20"/>
          <w:lang w:val="en-GB"/>
        </w:rPr>
      </w:pPr>
      <w:r>
        <w:rPr>
          <w:rFonts w:ascii="Times New Roman" w:hAnsi="Times New Roman"/>
          <w:sz w:val="20"/>
          <w:szCs w:val="20"/>
          <w:lang w:val="en-GB"/>
        </w:rPr>
        <w:t>Recent years’</w:t>
      </w:r>
      <w:r w:rsidRPr="008D19EE">
        <w:rPr>
          <w:rFonts w:ascii="Times New Roman" w:hAnsi="Times New Roman"/>
          <w:sz w:val="20"/>
          <w:szCs w:val="20"/>
          <w:lang w:val="en-GB"/>
        </w:rPr>
        <w:t xml:space="preserve"> statistics show an incr</w:t>
      </w:r>
      <w:r>
        <w:rPr>
          <w:rFonts w:ascii="Times New Roman" w:hAnsi="Times New Roman"/>
          <w:sz w:val="20"/>
          <w:szCs w:val="20"/>
          <w:lang w:val="en-GB"/>
        </w:rPr>
        <w:t>ease in the number of wildfires</w:t>
      </w:r>
      <w:r w:rsidRPr="008D19EE">
        <w:rPr>
          <w:rFonts w:ascii="Times New Roman" w:hAnsi="Times New Roman"/>
          <w:sz w:val="20"/>
          <w:szCs w:val="20"/>
          <w:lang w:val="en-GB"/>
        </w:rPr>
        <w:t xml:space="preserve"> which in turn lead to devastating consequences and sometimes even irreparable losses. Up to 400,000 forest fires occur annually on the planet, damaging about 0.5% of the total forest area</w:t>
      </w:r>
      <w:r w:rsidR="003D5A51">
        <w:rPr>
          <w:rFonts w:ascii="Times New Roman" w:hAnsi="Times New Roman"/>
          <w:sz w:val="20"/>
          <w:szCs w:val="20"/>
          <w:lang w:val="en-GB"/>
        </w:rPr>
        <w:t xml:space="preserve"> [1]</w:t>
      </w:r>
      <w:r w:rsidRPr="008D19EE">
        <w:rPr>
          <w:rFonts w:ascii="Times New Roman" w:hAnsi="Times New Roman"/>
          <w:sz w:val="20"/>
          <w:szCs w:val="20"/>
          <w:lang w:val="en-GB"/>
        </w:rPr>
        <w:t>. The prevention and extinguishing of forest fires is one of the most urgent and important tasks in Ukrainian forestry. In dry years, fires cover large area</w:t>
      </w:r>
      <w:r>
        <w:rPr>
          <w:rFonts w:ascii="Times New Roman" w:hAnsi="Times New Roman"/>
          <w:sz w:val="20"/>
          <w:szCs w:val="20"/>
          <w:lang w:val="en-GB"/>
        </w:rPr>
        <w:t>s</w:t>
      </w:r>
      <w:r w:rsidRPr="008D19EE">
        <w:rPr>
          <w:rFonts w:ascii="Times New Roman" w:hAnsi="Times New Roman"/>
          <w:sz w:val="20"/>
          <w:szCs w:val="20"/>
          <w:lang w:val="en-GB"/>
        </w:rPr>
        <w:t xml:space="preserve">, causing direct material damage during the period of burning and </w:t>
      </w:r>
      <w:proofErr w:type="spellStart"/>
      <w:r w:rsidRPr="008D19EE">
        <w:rPr>
          <w:rFonts w:ascii="Times New Roman" w:hAnsi="Times New Roman"/>
          <w:sz w:val="20"/>
          <w:szCs w:val="20"/>
          <w:lang w:val="en-GB"/>
        </w:rPr>
        <w:t>smoldering</w:t>
      </w:r>
      <w:proofErr w:type="spellEnd"/>
      <w:r w:rsidRPr="008D19EE">
        <w:rPr>
          <w:rFonts w:ascii="Times New Roman" w:hAnsi="Times New Roman"/>
          <w:sz w:val="20"/>
          <w:szCs w:val="20"/>
          <w:lang w:val="en-GB"/>
        </w:rPr>
        <w:t>, as well as indirect, which is manifested in the reduction of water management, protection, hygienic, aesthetic and climatic role of the forest. During the fire season, hundreds of forest fires occur daily in the territory of Ukraine. To determine effective response scenarios, forest fire dynamics and a model of combustion products (</w:t>
      </w:r>
      <w:r>
        <w:rPr>
          <w:rFonts w:ascii="Times New Roman" w:hAnsi="Times New Roman"/>
          <w:sz w:val="20"/>
          <w:szCs w:val="20"/>
          <w:lang w:val="en-GB"/>
        </w:rPr>
        <w:t>CP</w:t>
      </w:r>
      <w:r w:rsidRPr="008D19EE">
        <w:rPr>
          <w:rFonts w:ascii="Times New Roman" w:hAnsi="Times New Roman"/>
          <w:sz w:val="20"/>
          <w:szCs w:val="20"/>
          <w:lang w:val="en-GB"/>
        </w:rPr>
        <w:t>) emissions into the environment</w:t>
      </w:r>
      <w:r w:rsidRPr="00AF1631">
        <w:rPr>
          <w:rFonts w:ascii="Times New Roman" w:hAnsi="Times New Roman"/>
          <w:sz w:val="20"/>
          <w:szCs w:val="20"/>
          <w:lang w:val="en-GB"/>
        </w:rPr>
        <w:t xml:space="preserve"> </w:t>
      </w:r>
      <w:r w:rsidRPr="008D19EE">
        <w:rPr>
          <w:rFonts w:ascii="Times New Roman" w:hAnsi="Times New Roman"/>
          <w:sz w:val="20"/>
          <w:szCs w:val="20"/>
          <w:lang w:val="en-GB"/>
        </w:rPr>
        <w:t>are required.</w:t>
      </w:r>
    </w:p>
    <w:p w:rsidR="00A31FF7" w:rsidRPr="009A3D4D" w:rsidRDefault="00A31FF7" w:rsidP="003D5A51">
      <w:pPr>
        <w:spacing w:after="0" w:line="240" w:lineRule="auto"/>
        <w:ind w:firstLine="567"/>
        <w:jc w:val="both"/>
        <w:rPr>
          <w:rFonts w:ascii="Times New Roman" w:hAnsi="Times New Roman"/>
          <w:sz w:val="20"/>
          <w:szCs w:val="20"/>
          <w:lang w:val="en-GB"/>
        </w:rPr>
      </w:pPr>
      <w:r w:rsidRPr="008D19EE">
        <w:rPr>
          <w:rFonts w:ascii="Times New Roman" w:hAnsi="Times New Roman"/>
          <w:sz w:val="20"/>
          <w:szCs w:val="20"/>
          <w:lang w:val="en-GB"/>
        </w:rPr>
        <w:t>At the present stage of the fire science development</w:t>
      </w:r>
      <w:r>
        <w:rPr>
          <w:rFonts w:ascii="Times New Roman" w:hAnsi="Times New Roman"/>
          <w:sz w:val="20"/>
          <w:szCs w:val="20"/>
          <w:lang w:val="en-GB"/>
        </w:rPr>
        <w:t>,</w:t>
      </w:r>
      <w:r w:rsidRPr="008D19EE">
        <w:rPr>
          <w:rFonts w:ascii="Times New Roman" w:hAnsi="Times New Roman"/>
          <w:sz w:val="20"/>
          <w:szCs w:val="20"/>
          <w:lang w:val="en-GB"/>
        </w:rPr>
        <w:t xml:space="preserve"> there are many </w:t>
      </w:r>
      <w:r>
        <w:rPr>
          <w:rFonts w:ascii="Times New Roman" w:hAnsi="Times New Roman"/>
          <w:sz w:val="20"/>
          <w:szCs w:val="20"/>
          <w:lang w:val="en-GB"/>
        </w:rPr>
        <w:t xml:space="preserve">researches in which, with the help of </w:t>
      </w:r>
      <w:r w:rsidRPr="008D19EE">
        <w:rPr>
          <w:rFonts w:ascii="Times New Roman" w:hAnsi="Times New Roman"/>
          <w:sz w:val="20"/>
          <w:szCs w:val="20"/>
          <w:lang w:val="en-GB"/>
        </w:rPr>
        <w:t xml:space="preserve"> mathematical models, different aspects of forest fires </w:t>
      </w:r>
      <w:r>
        <w:rPr>
          <w:rFonts w:ascii="Times New Roman" w:hAnsi="Times New Roman"/>
          <w:sz w:val="20"/>
          <w:szCs w:val="20"/>
          <w:lang w:val="en-GB"/>
        </w:rPr>
        <w:t>are</w:t>
      </w:r>
      <w:r w:rsidRPr="008D19EE">
        <w:rPr>
          <w:rFonts w:ascii="Times New Roman" w:hAnsi="Times New Roman"/>
          <w:sz w:val="20"/>
          <w:szCs w:val="20"/>
          <w:lang w:val="en-GB"/>
        </w:rPr>
        <w:t xml:space="preserve"> examine</w:t>
      </w:r>
      <w:r>
        <w:rPr>
          <w:rFonts w:ascii="Times New Roman" w:hAnsi="Times New Roman"/>
          <w:sz w:val="20"/>
          <w:szCs w:val="20"/>
          <w:lang w:val="en-GB"/>
        </w:rPr>
        <w:t>d,</w:t>
      </w:r>
      <w:r w:rsidRPr="008D19EE">
        <w:rPr>
          <w:rFonts w:ascii="Times New Roman" w:hAnsi="Times New Roman"/>
          <w:sz w:val="20"/>
          <w:szCs w:val="20"/>
          <w:lang w:val="en-GB"/>
        </w:rPr>
        <w:t xml:space="preserve"> their characteristic parameters, </w:t>
      </w:r>
      <w:r>
        <w:rPr>
          <w:rFonts w:ascii="Times New Roman" w:hAnsi="Times New Roman"/>
          <w:sz w:val="20"/>
          <w:szCs w:val="20"/>
          <w:lang w:val="en-GB"/>
        </w:rPr>
        <w:t>extension</w:t>
      </w:r>
      <w:r w:rsidRPr="008D19EE">
        <w:rPr>
          <w:rFonts w:ascii="Times New Roman" w:hAnsi="Times New Roman"/>
          <w:sz w:val="20"/>
          <w:szCs w:val="20"/>
          <w:lang w:val="en-GB"/>
        </w:rPr>
        <w:t xml:space="preserve"> processes, and models of extinguishing </w:t>
      </w:r>
      <w:r>
        <w:rPr>
          <w:rFonts w:ascii="Times New Roman" w:hAnsi="Times New Roman"/>
          <w:sz w:val="20"/>
          <w:szCs w:val="20"/>
          <w:lang w:val="en-GB"/>
        </w:rPr>
        <w:t>are</w:t>
      </w:r>
      <w:r w:rsidRPr="008D19EE">
        <w:rPr>
          <w:rFonts w:ascii="Times New Roman" w:hAnsi="Times New Roman"/>
          <w:sz w:val="20"/>
          <w:szCs w:val="20"/>
          <w:lang w:val="en-GB"/>
        </w:rPr>
        <w:t xml:space="preserve"> describe</w:t>
      </w:r>
      <w:r>
        <w:rPr>
          <w:rFonts w:ascii="Times New Roman" w:hAnsi="Times New Roman"/>
          <w:sz w:val="20"/>
          <w:szCs w:val="20"/>
          <w:lang w:val="en-GB"/>
        </w:rPr>
        <w:t>d</w:t>
      </w:r>
      <w:r w:rsidRPr="008D19EE">
        <w:rPr>
          <w:rFonts w:ascii="Times New Roman" w:hAnsi="Times New Roman"/>
          <w:sz w:val="20"/>
          <w:szCs w:val="20"/>
          <w:lang w:val="en-GB"/>
        </w:rPr>
        <w:t xml:space="preserve">. Studies in this area are also being conducted in </w:t>
      </w:r>
      <w:r>
        <w:rPr>
          <w:rFonts w:ascii="Times New Roman" w:hAnsi="Times New Roman"/>
          <w:sz w:val="20"/>
          <w:szCs w:val="20"/>
          <w:lang w:val="en-GB"/>
        </w:rPr>
        <w:t>Ukraine</w:t>
      </w:r>
      <w:r w:rsidR="008849E8">
        <w:rPr>
          <w:rFonts w:ascii="Times New Roman" w:hAnsi="Times New Roman"/>
          <w:sz w:val="20"/>
          <w:szCs w:val="20"/>
          <w:lang w:val="en-GB"/>
        </w:rPr>
        <w:t xml:space="preserve"> [2</w:t>
      </w:r>
      <w:r w:rsidR="008849E8">
        <w:rPr>
          <w:rFonts w:ascii="Times New Roman" w:hAnsi="Times New Roman"/>
          <w:sz w:val="20"/>
          <w:szCs w:val="20"/>
          <w:lang w:val="uk-UA"/>
        </w:rPr>
        <w:t>-5</w:t>
      </w:r>
      <w:r w:rsidR="003D5A51">
        <w:rPr>
          <w:rFonts w:ascii="Times New Roman" w:hAnsi="Times New Roman"/>
          <w:sz w:val="20"/>
          <w:szCs w:val="20"/>
          <w:lang w:val="en-GB"/>
        </w:rPr>
        <w:t>]</w:t>
      </w:r>
      <w:r>
        <w:rPr>
          <w:rFonts w:ascii="Times New Roman" w:hAnsi="Times New Roman"/>
          <w:sz w:val="20"/>
          <w:szCs w:val="20"/>
          <w:lang w:val="uk-UA"/>
        </w:rPr>
        <w:t>.</w:t>
      </w:r>
      <w:r w:rsidRPr="008D19EE">
        <w:rPr>
          <w:rFonts w:ascii="Times New Roman" w:hAnsi="Times New Roman"/>
          <w:sz w:val="20"/>
          <w:szCs w:val="20"/>
          <w:lang w:val="en-GB"/>
        </w:rPr>
        <w:t xml:space="preserve"> </w:t>
      </w:r>
    </w:p>
    <w:p w:rsidR="00A31FF7" w:rsidRDefault="00A31FF7" w:rsidP="003D5A51">
      <w:pPr>
        <w:pStyle w:val="1"/>
        <w:widowControl w:val="0"/>
        <w:ind w:left="0" w:firstLine="567"/>
        <w:rPr>
          <w:rFonts w:ascii="Times New Roman" w:hAnsi="Times New Roman"/>
          <w:sz w:val="20"/>
          <w:szCs w:val="20"/>
        </w:rPr>
      </w:pPr>
      <w:r w:rsidRPr="008D19EE">
        <w:rPr>
          <w:rFonts w:ascii="Times New Roman" w:hAnsi="Times New Roman"/>
          <w:sz w:val="20"/>
          <w:szCs w:val="20"/>
        </w:rPr>
        <w:t xml:space="preserve">Despite the huge amount of information accumulated on forest fires and numerous and fruitful efforts aimed at experimental and theoretical study of the processes of their occurrence and </w:t>
      </w:r>
      <w:r>
        <w:rPr>
          <w:rFonts w:ascii="Times New Roman" w:hAnsi="Times New Roman"/>
          <w:sz w:val="20"/>
          <w:szCs w:val="20"/>
          <w:lang w:val="en-GB"/>
        </w:rPr>
        <w:t>scenarios</w:t>
      </w:r>
      <w:r w:rsidRPr="008D19EE">
        <w:rPr>
          <w:rFonts w:ascii="Times New Roman" w:hAnsi="Times New Roman"/>
          <w:sz w:val="20"/>
          <w:szCs w:val="20"/>
        </w:rPr>
        <w:t xml:space="preserve">, a simple, adequate and practically applicable model of </w:t>
      </w:r>
      <w:r>
        <w:rPr>
          <w:rFonts w:ascii="Times New Roman" w:hAnsi="Times New Roman"/>
          <w:sz w:val="20"/>
          <w:szCs w:val="20"/>
        </w:rPr>
        <w:t>CP</w:t>
      </w:r>
      <w:r w:rsidRPr="004C3AF0">
        <w:rPr>
          <w:rFonts w:ascii="Times New Roman" w:hAnsi="Times New Roman"/>
          <w:sz w:val="20"/>
          <w:szCs w:val="20"/>
        </w:rPr>
        <w:t xml:space="preserve"> emissions</w:t>
      </w:r>
      <w:r>
        <w:rPr>
          <w:rFonts w:ascii="Times New Roman" w:hAnsi="Times New Roman"/>
          <w:sz w:val="20"/>
          <w:szCs w:val="20"/>
          <w:lang w:val="en-GB"/>
        </w:rPr>
        <w:t xml:space="preserve"> from the</w:t>
      </w:r>
      <w:r w:rsidRPr="004C3AF0">
        <w:rPr>
          <w:rFonts w:ascii="Times New Roman" w:hAnsi="Times New Roman"/>
          <w:sz w:val="20"/>
          <w:szCs w:val="20"/>
        </w:rPr>
        <w:t xml:space="preserve"> </w:t>
      </w:r>
      <w:r w:rsidRPr="008D19EE">
        <w:rPr>
          <w:rFonts w:ascii="Times New Roman" w:hAnsi="Times New Roman"/>
          <w:sz w:val="20"/>
          <w:szCs w:val="20"/>
        </w:rPr>
        <w:t xml:space="preserve">forest </w:t>
      </w:r>
      <w:r>
        <w:rPr>
          <w:rFonts w:ascii="Times New Roman" w:hAnsi="Times New Roman"/>
          <w:sz w:val="20"/>
          <w:szCs w:val="20"/>
          <w:lang w:val="en-GB"/>
        </w:rPr>
        <w:t>fire zone does not exist</w:t>
      </w:r>
      <w:r w:rsidRPr="008D19EE">
        <w:rPr>
          <w:rFonts w:ascii="Times New Roman" w:hAnsi="Times New Roman"/>
          <w:sz w:val="20"/>
          <w:szCs w:val="20"/>
        </w:rPr>
        <w:t xml:space="preserve">. Thus, the study of the mechanisms of </w:t>
      </w:r>
      <w:r>
        <w:rPr>
          <w:rFonts w:ascii="Times New Roman" w:hAnsi="Times New Roman"/>
          <w:sz w:val="20"/>
          <w:szCs w:val="20"/>
          <w:lang w:val="en-GB"/>
        </w:rPr>
        <w:t>CP</w:t>
      </w:r>
      <w:r w:rsidRPr="008D19EE">
        <w:rPr>
          <w:rFonts w:ascii="Times New Roman" w:hAnsi="Times New Roman"/>
          <w:sz w:val="20"/>
          <w:szCs w:val="20"/>
        </w:rPr>
        <w:t xml:space="preserve"> formation caused by forest fires </w:t>
      </w:r>
      <w:r>
        <w:rPr>
          <w:rFonts w:ascii="Times New Roman" w:hAnsi="Times New Roman"/>
          <w:sz w:val="20"/>
          <w:szCs w:val="20"/>
          <w:lang w:val="en-GB"/>
        </w:rPr>
        <w:t>under</w:t>
      </w:r>
      <w:r w:rsidRPr="008D19EE">
        <w:rPr>
          <w:rFonts w:ascii="Times New Roman" w:hAnsi="Times New Roman"/>
          <w:sz w:val="20"/>
          <w:szCs w:val="20"/>
        </w:rPr>
        <w:t xml:space="preserve"> complex radiation conditions of fire load formation is an urgent problem </w:t>
      </w:r>
      <w:proofErr w:type="spellStart"/>
      <w:r w:rsidRPr="008D19EE">
        <w:rPr>
          <w:rFonts w:ascii="Times New Roman" w:hAnsi="Times New Roman"/>
          <w:sz w:val="20"/>
          <w:szCs w:val="20"/>
        </w:rPr>
        <w:t>both</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from</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the</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point</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of</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view</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of</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population</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and</w:t>
      </w:r>
      <w:proofErr w:type="spellEnd"/>
      <w:r w:rsidRPr="008D19EE">
        <w:rPr>
          <w:rFonts w:ascii="Times New Roman" w:hAnsi="Times New Roman"/>
          <w:sz w:val="20"/>
          <w:szCs w:val="20"/>
        </w:rPr>
        <w:t xml:space="preserve"> e</w:t>
      </w:r>
      <w:proofErr w:type="spellStart"/>
      <w:r>
        <w:rPr>
          <w:rFonts w:ascii="Times New Roman" w:hAnsi="Times New Roman"/>
          <w:sz w:val="20"/>
          <w:szCs w:val="20"/>
          <w:lang w:val="en-GB"/>
        </w:rPr>
        <w:t>cological</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environment</w:t>
      </w:r>
      <w:proofErr w:type="spellEnd"/>
      <w:r w:rsidRPr="008D19EE">
        <w:rPr>
          <w:rFonts w:ascii="Times New Roman" w:hAnsi="Times New Roman"/>
          <w:sz w:val="20"/>
          <w:szCs w:val="20"/>
        </w:rPr>
        <w:t xml:space="preserve"> </w:t>
      </w:r>
      <w:proofErr w:type="spellStart"/>
      <w:r w:rsidRPr="008D19EE">
        <w:rPr>
          <w:rFonts w:ascii="Times New Roman" w:hAnsi="Times New Roman"/>
          <w:sz w:val="20"/>
          <w:szCs w:val="20"/>
        </w:rPr>
        <w:t>safety</w:t>
      </w:r>
      <w:proofErr w:type="spellEnd"/>
      <w:r w:rsidRPr="008D19EE">
        <w:rPr>
          <w:rFonts w:ascii="Times New Roman" w:hAnsi="Times New Roman"/>
          <w:sz w:val="20"/>
          <w:szCs w:val="20"/>
        </w:rPr>
        <w:t>.</w:t>
      </w:r>
    </w:p>
    <w:p w:rsidR="003D5A51" w:rsidRDefault="003D5A51" w:rsidP="003D5A51">
      <w:pPr>
        <w:spacing w:after="0" w:line="240" w:lineRule="auto"/>
        <w:jc w:val="center"/>
        <w:rPr>
          <w:rFonts w:ascii="Times New Roman" w:hAnsi="Times New Roman"/>
          <w:b/>
          <w:sz w:val="18"/>
          <w:szCs w:val="18"/>
          <w:lang w:val="en-US"/>
        </w:rPr>
      </w:pPr>
    </w:p>
    <w:p w:rsidR="003D5A51" w:rsidRPr="003D5A51" w:rsidRDefault="003D5A51" w:rsidP="003D5A51">
      <w:pPr>
        <w:spacing w:after="0" w:line="240" w:lineRule="auto"/>
        <w:jc w:val="center"/>
        <w:rPr>
          <w:rFonts w:ascii="Times New Roman" w:hAnsi="Times New Roman"/>
          <w:b/>
          <w:sz w:val="18"/>
          <w:szCs w:val="18"/>
          <w:lang w:val="en-US"/>
        </w:rPr>
      </w:pPr>
      <w:r w:rsidRPr="003D5A51">
        <w:rPr>
          <w:rFonts w:ascii="Times New Roman" w:hAnsi="Times New Roman"/>
          <w:b/>
          <w:sz w:val="18"/>
          <w:szCs w:val="18"/>
          <w:lang w:val="en-US"/>
        </w:rPr>
        <w:t>R</w:t>
      </w:r>
      <w:r w:rsidRPr="00D91B11">
        <w:rPr>
          <w:rFonts w:ascii="Times New Roman" w:hAnsi="Times New Roman"/>
          <w:b/>
          <w:sz w:val="18"/>
          <w:szCs w:val="18"/>
          <w:lang w:val="en-US"/>
        </w:rPr>
        <w:t>eference</w:t>
      </w:r>
      <w:r w:rsidRPr="003D5A51">
        <w:rPr>
          <w:rFonts w:ascii="Times New Roman" w:hAnsi="Times New Roman"/>
          <w:b/>
          <w:sz w:val="18"/>
          <w:szCs w:val="18"/>
          <w:lang w:val="en-US"/>
        </w:rPr>
        <w:t>s</w:t>
      </w:r>
    </w:p>
    <w:p w:rsidR="003D5A51" w:rsidRPr="003D5A51" w:rsidRDefault="003D5A51" w:rsidP="003D5A51">
      <w:pPr>
        <w:spacing w:after="0" w:line="240" w:lineRule="auto"/>
        <w:ind w:firstLine="284"/>
        <w:jc w:val="both"/>
        <w:rPr>
          <w:rFonts w:ascii="Times New Roman" w:hAnsi="Times New Roman"/>
          <w:color w:val="000000"/>
          <w:sz w:val="18"/>
          <w:szCs w:val="18"/>
          <w:lang w:val="uk-UA"/>
        </w:rPr>
      </w:pPr>
      <w:r w:rsidRPr="003D5A51">
        <w:rPr>
          <w:rFonts w:ascii="Times New Roman" w:hAnsi="Times New Roman"/>
          <w:color w:val="000000"/>
          <w:sz w:val="18"/>
          <w:szCs w:val="18"/>
          <w:lang w:val="uk-UA"/>
        </w:rPr>
        <w:t>1. Kuzik A</w:t>
      </w:r>
      <w:r>
        <w:rPr>
          <w:rFonts w:ascii="Times New Roman" w:hAnsi="Times New Roman"/>
          <w:color w:val="000000"/>
          <w:sz w:val="18"/>
          <w:szCs w:val="18"/>
          <w:lang w:val="en-US"/>
        </w:rPr>
        <w:t>.</w:t>
      </w:r>
      <w:r w:rsidRPr="003D5A51">
        <w:rPr>
          <w:rFonts w:ascii="Times New Roman" w:hAnsi="Times New Roman"/>
          <w:color w:val="000000"/>
          <w:sz w:val="18"/>
          <w:szCs w:val="18"/>
          <w:lang w:val="uk-UA"/>
        </w:rPr>
        <w:t>D</w:t>
      </w:r>
      <w:r>
        <w:rPr>
          <w:rFonts w:ascii="Times New Roman" w:hAnsi="Times New Roman"/>
          <w:color w:val="000000"/>
          <w:sz w:val="18"/>
          <w:szCs w:val="18"/>
          <w:lang w:val="en-US"/>
        </w:rPr>
        <w:t>.</w:t>
      </w:r>
      <w:r w:rsidRPr="003D5A51">
        <w:rPr>
          <w:rFonts w:ascii="Times New Roman" w:hAnsi="Times New Roman"/>
          <w:color w:val="000000"/>
          <w:sz w:val="18"/>
          <w:szCs w:val="18"/>
          <w:lang w:val="uk-UA"/>
        </w:rPr>
        <w:t>, Lagno D</w:t>
      </w:r>
      <w:r>
        <w:rPr>
          <w:rFonts w:ascii="Times New Roman" w:hAnsi="Times New Roman"/>
          <w:color w:val="000000"/>
          <w:sz w:val="18"/>
          <w:szCs w:val="18"/>
          <w:lang w:val="en-US"/>
        </w:rPr>
        <w:t>.</w:t>
      </w:r>
      <w:r w:rsidRPr="003D5A51">
        <w:rPr>
          <w:rFonts w:ascii="Times New Roman" w:hAnsi="Times New Roman"/>
          <w:color w:val="000000"/>
          <w:sz w:val="18"/>
          <w:szCs w:val="18"/>
          <w:lang w:val="uk-UA"/>
        </w:rPr>
        <w:t>V</w:t>
      </w:r>
      <w:r>
        <w:rPr>
          <w:rFonts w:ascii="Times New Roman" w:hAnsi="Times New Roman"/>
          <w:color w:val="000000"/>
          <w:sz w:val="18"/>
          <w:szCs w:val="18"/>
          <w:lang w:val="en-US"/>
        </w:rPr>
        <w:t>. (2019)</w:t>
      </w:r>
      <w:r w:rsidRPr="003D5A51">
        <w:rPr>
          <w:rFonts w:ascii="Times New Roman" w:hAnsi="Times New Roman"/>
          <w:color w:val="000000"/>
          <w:sz w:val="18"/>
          <w:szCs w:val="18"/>
          <w:lang w:val="uk-UA"/>
        </w:rPr>
        <w:t xml:space="preserve"> Features of the process of fire elimination in radionuclide contaminated forests in the excl</w:t>
      </w:r>
      <w:r>
        <w:rPr>
          <w:rFonts w:ascii="Times New Roman" w:hAnsi="Times New Roman"/>
          <w:color w:val="000000"/>
          <w:sz w:val="18"/>
          <w:szCs w:val="18"/>
          <w:lang w:val="uk-UA"/>
        </w:rPr>
        <w:t>usion zone // Fire safety.</w:t>
      </w:r>
      <w:r w:rsidRPr="003D5A51">
        <w:rPr>
          <w:rFonts w:ascii="Times New Roman" w:hAnsi="Times New Roman"/>
          <w:color w:val="000000"/>
          <w:sz w:val="18"/>
          <w:szCs w:val="18"/>
          <w:lang w:val="uk-UA"/>
        </w:rPr>
        <w:t xml:space="preserve"> № 34. </w:t>
      </w:r>
      <w:r>
        <w:rPr>
          <w:rFonts w:ascii="Times New Roman" w:hAnsi="Times New Roman"/>
          <w:color w:val="000000"/>
          <w:sz w:val="18"/>
          <w:szCs w:val="18"/>
          <w:lang w:val="en-US"/>
        </w:rPr>
        <w:t>P</w:t>
      </w:r>
      <w:r w:rsidRPr="003D5A51">
        <w:rPr>
          <w:rFonts w:ascii="Times New Roman" w:hAnsi="Times New Roman"/>
          <w:color w:val="000000"/>
          <w:sz w:val="18"/>
          <w:szCs w:val="18"/>
          <w:lang w:val="uk-UA"/>
        </w:rPr>
        <w:t>. 47-53.</w:t>
      </w:r>
    </w:p>
    <w:p w:rsidR="003D5A51" w:rsidRPr="003D5A51" w:rsidRDefault="003D5A51" w:rsidP="003D5A51">
      <w:pPr>
        <w:spacing w:after="0" w:line="240" w:lineRule="auto"/>
        <w:ind w:firstLine="284"/>
        <w:jc w:val="both"/>
        <w:rPr>
          <w:rFonts w:ascii="Times New Roman" w:hAnsi="Times New Roman"/>
          <w:color w:val="000000"/>
          <w:sz w:val="18"/>
          <w:szCs w:val="18"/>
          <w:lang w:val="uk-UA"/>
        </w:rPr>
      </w:pPr>
      <w:r w:rsidRPr="003D5A51">
        <w:rPr>
          <w:rFonts w:ascii="Times New Roman" w:hAnsi="Times New Roman"/>
          <w:color w:val="000000"/>
          <w:sz w:val="18"/>
          <w:szCs w:val="18"/>
          <w:lang w:val="uk-UA"/>
        </w:rPr>
        <w:t>2. Abramov Yu.A., Basmanov A</w:t>
      </w:r>
      <w:r>
        <w:rPr>
          <w:rFonts w:ascii="Times New Roman" w:hAnsi="Times New Roman"/>
          <w:color w:val="000000"/>
          <w:sz w:val="18"/>
          <w:szCs w:val="18"/>
          <w:lang w:val="en-US"/>
        </w:rPr>
        <w:t>.</w:t>
      </w:r>
      <w:r w:rsidRPr="003D5A51">
        <w:rPr>
          <w:rFonts w:ascii="Times New Roman" w:hAnsi="Times New Roman"/>
          <w:color w:val="000000"/>
          <w:sz w:val="18"/>
          <w:szCs w:val="18"/>
          <w:lang w:val="uk-UA"/>
        </w:rPr>
        <w:t>E</w:t>
      </w:r>
      <w:r>
        <w:rPr>
          <w:rFonts w:ascii="Times New Roman" w:hAnsi="Times New Roman"/>
          <w:color w:val="000000"/>
          <w:sz w:val="18"/>
          <w:szCs w:val="18"/>
          <w:lang w:val="en-US"/>
        </w:rPr>
        <w:t>.</w:t>
      </w:r>
      <w:r w:rsidRPr="003D5A51">
        <w:rPr>
          <w:rFonts w:ascii="Times New Roman" w:hAnsi="Times New Roman"/>
          <w:color w:val="000000"/>
          <w:sz w:val="18"/>
          <w:szCs w:val="18"/>
          <w:lang w:val="uk-UA"/>
        </w:rPr>
        <w:t>, Tarasenko A</w:t>
      </w:r>
      <w:r>
        <w:rPr>
          <w:rFonts w:ascii="Times New Roman" w:hAnsi="Times New Roman"/>
          <w:color w:val="000000"/>
          <w:sz w:val="18"/>
          <w:szCs w:val="18"/>
          <w:lang w:val="en-US"/>
        </w:rPr>
        <w:t>.</w:t>
      </w:r>
      <w:r w:rsidRPr="003D5A51">
        <w:rPr>
          <w:rFonts w:ascii="Times New Roman" w:hAnsi="Times New Roman"/>
          <w:color w:val="000000"/>
          <w:sz w:val="18"/>
          <w:szCs w:val="18"/>
          <w:lang w:val="uk-UA"/>
        </w:rPr>
        <w:t>A</w:t>
      </w:r>
      <w:r>
        <w:rPr>
          <w:rFonts w:ascii="Times New Roman" w:hAnsi="Times New Roman"/>
          <w:color w:val="000000"/>
          <w:sz w:val="18"/>
          <w:szCs w:val="18"/>
          <w:lang w:val="en-US"/>
        </w:rPr>
        <w:t>. (2011)</w:t>
      </w:r>
      <w:r w:rsidRPr="003D5A51">
        <w:rPr>
          <w:rFonts w:ascii="Times New Roman" w:hAnsi="Times New Roman"/>
          <w:color w:val="000000"/>
          <w:sz w:val="18"/>
          <w:szCs w:val="18"/>
          <w:lang w:val="uk-UA"/>
        </w:rPr>
        <w:t xml:space="preserve"> Modeling of fires, their detection, localization and extinguishing. - Kharkov: NUGZU</w:t>
      </w:r>
      <w:r>
        <w:rPr>
          <w:rFonts w:ascii="Times New Roman" w:hAnsi="Times New Roman"/>
          <w:color w:val="000000"/>
          <w:sz w:val="18"/>
          <w:szCs w:val="18"/>
          <w:lang w:val="en-US"/>
        </w:rPr>
        <w:t>.</w:t>
      </w:r>
      <w:r w:rsidRPr="003D5A51">
        <w:rPr>
          <w:rFonts w:ascii="Times New Roman" w:hAnsi="Times New Roman"/>
          <w:color w:val="000000"/>
          <w:sz w:val="18"/>
          <w:szCs w:val="18"/>
          <w:lang w:val="uk-UA"/>
        </w:rPr>
        <w:t xml:space="preserve"> 927 p.</w:t>
      </w:r>
    </w:p>
    <w:p w:rsidR="006A3E53" w:rsidRPr="00D91B11" w:rsidRDefault="003D5A51" w:rsidP="003D5A51">
      <w:pPr>
        <w:spacing w:after="0" w:line="240" w:lineRule="auto"/>
        <w:ind w:firstLine="284"/>
        <w:jc w:val="both"/>
        <w:rPr>
          <w:rFonts w:ascii="Times New Roman" w:hAnsi="Times New Roman"/>
          <w:color w:val="000000"/>
          <w:sz w:val="18"/>
          <w:szCs w:val="18"/>
          <w:lang w:val="uk-UA"/>
        </w:rPr>
      </w:pPr>
      <w:r w:rsidRPr="003D5A51">
        <w:rPr>
          <w:rFonts w:ascii="Times New Roman" w:hAnsi="Times New Roman"/>
          <w:color w:val="000000"/>
          <w:sz w:val="18"/>
          <w:szCs w:val="18"/>
          <w:lang w:val="uk-UA"/>
        </w:rPr>
        <w:t>3. Abramov Yu.A.</w:t>
      </w:r>
      <w:r>
        <w:rPr>
          <w:rFonts w:ascii="Times New Roman" w:hAnsi="Times New Roman"/>
          <w:color w:val="000000"/>
          <w:sz w:val="18"/>
          <w:szCs w:val="18"/>
          <w:lang w:val="en-US"/>
        </w:rPr>
        <w:t>,</w:t>
      </w:r>
      <w:r w:rsidRPr="003D5A51">
        <w:rPr>
          <w:rFonts w:ascii="Times New Roman" w:hAnsi="Times New Roman"/>
          <w:color w:val="000000"/>
          <w:sz w:val="18"/>
          <w:szCs w:val="18"/>
          <w:lang w:val="uk-UA"/>
        </w:rPr>
        <w:t xml:space="preserve"> Tarasenko A</w:t>
      </w:r>
      <w:r>
        <w:rPr>
          <w:rFonts w:ascii="Times New Roman" w:hAnsi="Times New Roman"/>
          <w:color w:val="000000"/>
          <w:sz w:val="18"/>
          <w:szCs w:val="18"/>
          <w:lang w:val="en-US"/>
        </w:rPr>
        <w:t>.</w:t>
      </w:r>
      <w:r w:rsidRPr="003D5A51">
        <w:rPr>
          <w:rFonts w:ascii="Times New Roman" w:hAnsi="Times New Roman"/>
          <w:color w:val="000000"/>
          <w:sz w:val="18"/>
          <w:szCs w:val="18"/>
          <w:lang w:val="uk-UA"/>
        </w:rPr>
        <w:t>A</w:t>
      </w:r>
      <w:r>
        <w:rPr>
          <w:rFonts w:ascii="Times New Roman" w:hAnsi="Times New Roman"/>
          <w:color w:val="000000"/>
          <w:sz w:val="18"/>
          <w:szCs w:val="18"/>
          <w:lang w:val="en-US"/>
        </w:rPr>
        <w:t>. (2006)</w:t>
      </w:r>
      <w:r w:rsidRPr="003D5A51">
        <w:rPr>
          <w:rFonts w:ascii="Times New Roman" w:hAnsi="Times New Roman"/>
          <w:color w:val="000000"/>
          <w:sz w:val="18"/>
          <w:szCs w:val="18"/>
          <w:lang w:val="uk-UA"/>
        </w:rPr>
        <w:t xml:space="preserve"> Formulation of the problem of optimization of parameters of management decisions for the elimination of landscape fire // Problems of fire safety. 2006. Iss. 20. pp. 207 - 209.</w:t>
      </w:r>
    </w:p>
    <w:p w:rsidR="004F292A" w:rsidRDefault="004F292A" w:rsidP="004F292A">
      <w:pPr>
        <w:spacing w:after="0" w:line="240" w:lineRule="auto"/>
        <w:ind w:firstLine="284"/>
        <w:jc w:val="both"/>
        <w:rPr>
          <w:rStyle w:val="tlid-translation"/>
          <w:rFonts w:ascii="Times New Roman" w:hAnsi="Times New Roman"/>
          <w:sz w:val="18"/>
          <w:szCs w:val="18"/>
          <w:lang w:val="uk-UA"/>
        </w:rPr>
      </w:pPr>
      <w:r>
        <w:rPr>
          <w:rStyle w:val="tlid-translation"/>
          <w:rFonts w:ascii="Times New Roman" w:hAnsi="Times New Roman"/>
          <w:sz w:val="18"/>
          <w:szCs w:val="18"/>
          <w:lang w:val="uk-UA"/>
        </w:rPr>
        <w:t xml:space="preserve">4. </w:t>
      </w:r>
      <w:proofErr w:type="spellStart"/>
      <w:r w:rsidRPr="004F292A">
        <w:rPr>
          <w:rStyle w:val="tlid-translation"/>
          <w:rFonts w:ascii="Times New Roman" w:hAnsi="Times New Roman"/>
          <w:sz w:val="18"/>
          <w:szCs w:val="18"/>
          <w:lang/>
        </w:rPr>
        <w:t>Krasnov</w:t>
      </w:r>
      <w:proofErr w:type="spellEnd"/>
      <w:r w:rsidRPr="004F292A">
        <w:rPr>
          <w:rStyle w:val="tlid-translation"/>
          <w:rFonts w:ascii="Times New Roman" w:hAnsi="Times New Roman"/>
          <w:sz w:val="18"/>
          <w:szCs w:val="18"/>
          <w:lang/>
        </w:rPr>
        <w:t xml:space="preserve"> V.P., </w:t>
      </w:r>
      <w:proofErr w:type="spellStart"/>
      <w:r w:rsidRPr="004F292A">
        <w:rPr>
          <w:rStyle w:val="tlid-translation"/>
          <w:rFonts w:ascii="Times New Roman" w:hAnsi="Times New Roman"/>
          <w:sz w:val="18"/>
          <w:szCs w:val="18"/>
          <w:lang/>
        </w:rPr>
        <w:t>Orlov</w:t>
      </w:r>
      <w:proofErr w:type="spellEnd"/>
      <w:r w:rsidRPr="004F292A">
        <w:rPr>
          <w:rStyle w:val="tlid-translation"/>
          <w:rFonts w:ascii="Times New Roman" w:hAnsi="Times New Roman"/>
          <w:sz w:val="18"/>
          <w:szCs w:val="18"/>
          <w:lang/>
        </w:rPr>
        <w:t xml:space="preserve"> O. O., </w:t>
      </w:r>
      <w:proofErr w:type="spellStart"/>
      <w:r w:rsidRPr="004F292A">
        <w:rPr>
          <w:rStyle w:val="tlid-translation"/>
          <w:rFonts w:ascii="Times New Roman" w:hAnsi="Times New Roman"/>
          <w:sz w:val="18"/>
          <w:szCs w:val="18"/>
          <w:lang/>
        </w:rPr>
        <w:t>Buzun</w:t>
      </w:r>
      <w:proofErr w:type="spellEnd"/>
      <w:r w:rsidRPr="004F292A">
        <w:rPr>
          <w:rStyle w:val="tlid-translation"/>
          <w:rFonts w:ascii="Times New Roman" w:hAnsi="Times New Roman"/>
          <w:sz w:val="18"/>
          <w:szCs w:val="18"/>
          <w:lang/>
        </w:rPr>
        <w:t xml:space="preserve"> V. About Applied radioecology to </w:t>
      </w:r>
      <w:proofErr w:type="spellStart"/>
      <w:r w:rsidRPr="004F292A">
        <w:rPr>
          <w:rStyle w:val="tlid-translation"/>
          <w:rFonts w:ascii="Times New Roman" w:hAnsi="Times New Roman"/>
          <w:sz w:val="18"/>
          <w:szCs w:val="18"/>
          <w:lang/>
        </w:rPr>
        <w:t>lisu</w:t>
      </w:r>
      <w:proofErr w:type="spellEnd"/>
      <w:r w:rsidRPr="004F292A">
        <w:rPr>
          <w:rStyle w:val="tlid-translation"/>
          <w:rFonts w:ascii="Times New Roman" w:hAnsi="Times New Roman"/>
          <w:sz w:val="18"/>
          <w:szCs w:val="18"/>
          <w:lang/>
        </w:rPr>
        <w:t xml:space="preserve">: [monograph]. </w:t>
      </w:r>
      <w:proofErr w:type="spellStart"/>
      <w:r w:rsidRPr="004F292A">
        <w:rPr>
          <w:rStyle w:val="tlid-translation"/>
          <w:rFonts w:ascii="Times New Roman" w:hAnsi="Times New Roman"/>
          <w:sz w:val="18"/>
          <w:szCs w:val="18"/>
          <w:lang/>
        </w:rPr>
        <w:t>Zhytomyr</w:t>
      </w:r>
      <w:proofErr w:type="spellEnd"/>
      <w:r w:rsidRPr="004F292A">
        <w:rPr>
          <w:rStyle w:val="tlid-translation"/>
          <w:rFonts w:ascii="Times New Roman" w:hAnsi="Times New Roman"/>
          <w:sz w:val="18"/>
          <w:szCs w:val="18"/>
          <w:lang/>
        </w:rPr>
        <w:t xml:space="preserve">: </w:t>
      </w:r>
      <w:proofErr w:type="spellStart"/>
      <w:r w:rsidRPr="004F292A">
        <w:rPr>
          <w:rStyle w:val="tlid-translation"/>
          <w:rFonts w:ascii="Times New Roman" w:hAnsi="Times New Roman"/>
          <w:sz w:val="18"/>
          <w:szCs w:val="18"/>
          <w:lang/>
        </w:rPr>
        <w:t>Polissya</w:t>
      </w:r>
      <w:proofErr w:type="spellEnd"/>
      <w:r w:rsidRPr="004F292A">
        <w:rPr>
          <w:rStyle w:val="tlid-translation"/>
          <w:rFonts w:ascii="Times New Roman" w:hAnsi="Times New Roman"/>
          <w:sz w:val="18"/>
          <w:szCs w:val="18"/>
          <w:lang/>
        </w:rPr>
        <w:t>, 2007.680 p.</w:t>
      </w:r>
    </w:p>
    <w:p w:rsidR="003D5A51" w:rsidRPr="004F292A" w:rsidRDefault="004F292A" w:rsidP="004F292A">
      <w:pPr>
        <w:spacing w:after="0" w:line="240" w:lineRule="auto"/>
        <w:ind w:firstLine="284"/>
        <w:jc w:val="both"/>
        <w:rPr>
          <w:rFonts w:ascii="Times New Roman" w:hAnsi="Times New Roman"/>
          <w:color w:val="000000"/>
          <w:sz w:val="18"/>
          <w:szCs w:val="18"/>
          <w:lang w:val="uk-UA"/>
        </w:rPr>
      </w:pPr>
      <w:r>
        <w:rPr>
          <w:rStyle w:val="tlid-translation"/>
          <w:rFonts w:ascii="Times New Roman" w:hAnsi="Times New Roman"/>
          <w:sz w:val="18"/>
          <w:szCs w:val="18"/>
          <w:lang w:val="uk-UA"/>
        </w:rPr>
        <w:t xml:space="preserve">5. </w:t>
      </w:r>
      <w:r w:rsidRPr="004F292A">
        <w:rPr>
          <w:rStyle w:val="tlid-translation"/>
          <w:rFonts w:ascii="Times New Roman" w:hAnsi="Times New Roman"/>
          <w:sz w:val="18"/>
          <w:szCs w:val="18"/>
          <w:lang/>
        </w:rPr>
        <w:t xml:space="preserve">Young V.T. </w:t>
      </w:r>
      <w:proofErr w:type="spellStart"/>
      <w:r w:rsidRPr="004F292A">
        <w:rPr>
          <w:rStyle w:val="tlid-translation"/>
          <w:rFonts w:ascii="Times New Roman" w:hAnsi="Times New Roman"/>
          <w:sz w:val="18"/>
          <w:szCs w:val="18"/>
          <w:lang/>
        </w:rPr>
        <w:t>Radioecological</w:t>
      </w:r>
      <w:proofErr w:type="spellEnd"/>
      <w:r w:rsidRPr="004F292A">
        <w:rPr>
          <w:rStyle w:val="tlid-translation"/>
          <w:rFonts w:ascii="Times New Roman" w:hAnsi="Times New Roman"/>
          <w:sz w:val="18"/>
          <w:szCs w:val="18"/>
          <w:lang/>
        </w:rPr>
        <w:t xml:space="preserve"> consequences of forest fires. - Minsk, 1993.17 p.</w:t>
      </w:r>
    </w:p>
    <w:p w:rsidR="003D5A51" w:rsidRPr="00D91B11" w:rsidRDefault="003D5A51" w:rsidP="003D5A51">
      <w:pPr>
        <w:jc w:val="both"/>
        <w:rPr>
          <w:rFonts w:ascii="Times New Roman" w:hAnsi="Times New Roman"/>
          <w:sz w:val="20"/>
          <w:szCs w:val="20"/>
          <w:lang w:val="uk-UA"/>
        </w:rPr>
      </w:pPr>
    </w:p>
    <w:p w:rsidR="003D5A51" w:rsidRPr="00D91B11" w:rsidRDefault="003D5A51" w:rsidP="003D5A51">
      <w:pPr>
        <w:jc w:val="both"/>
        <w:rPr>
          <w:rFonts w:ascii="Times New Roman" w:hAnsi="Times New Roman"/>
          <w:sz w:val="20"/>
          <w:szCs w:val="20"/>
          <w:lang w:val="uk-UA"/>
        </w:rPr>
      </w:pPr>
      <w:r w:rsidRPr="00D91B11">
        <w:rPr>
          <w:rFonts w:ascii="Times New Roman" w:hAnsi="Times New Roman"/>
          <w:sz w:val="20"/>
          <w:szCs w:val="20"/>
          <w:lang w:val="uk-UA"/>
        </w:rPr>
        <w:lastRenderedPageBreak/>
        <w:t xml:space="preserve">Дані про авторів (українською мовою): ім'я, по-батькові, прізвище, науковий ступінь, вчене звання, телефон для зв’язку, електронна пошта. </w:t>
      </w:r>
    </w:p>
    <w:p w:rsidR="003D5A51" w:rsidRDefault="003D5A51" w:rsidP="003D5A51">
      <w:pPr>
        <w:spacing w:after="0" w:line="240" w:lineRule="auto"/>
        <w:jc w:val="both"/>
        <w:rPr>
          <w:rFonts w:ascii="Times New Roman" w:hAnsi="Times New Roman"/>
          <w:sz w:val="18"/>
          <w:szCs w:val="18"/>
          <w:lang w:val="uk-UA"/>
        </w:rPr>
      </w:pPr>
      <w:r>
        <w:rPr>
          <w:rFonts w:ascii="Times New Roman" w:hAnsi="Times New Roman"/>
          <w:sz w:val="18"/>
          <w:szCs w:val="18"/>
          <w:lang w:val="uk-UA"/>
        </w:rPr>
        <w:t>Азаров Сергей Іванович</w:t>
      </w:r>
      <w:r>
        <w:rPr>
          <w:rFonts w:ascii="Times New Roman" w:hAnsi="Times New Roman"/>
          <w:sz w:val="18"/>
          <w:szCs w:val="18"/>
        </w:rPr>
        <w:t xml:space="preserve">, </w:t>
      </w:r>
      <w:r>
        <w:rPr>
          <w:rFonts w:ascii="Times New Roman" w:hAnsi="Times New Roman"/>
          <w:sz w:val="18"/>
          <w:szCs w:val="18"/>
          <w:lang w:val="uk-UA"/>
        </w:rPr>
        <w:t>д.т.н., с.н.с. завідувач відділу</w:t>
      </w:r>
    </w:p>
    <w:p w:rsidR="004F292A" w:rsidRPr="003D5A51" w:rsidRDefault="004F292A" w:rsidP="003D5A51">
      <w:pPr>
        <w:spacing w:after="0" w:line="240" w:lineRule="auto"/>
        <w:jc w:val="both"/>
        <w:rPr>
          <w:rFonts w:ascii="Times New Roman" w:hAnsi="Times New Roman"/>
          <w:sz w:val="18"/>
          <w:szCs w:val="18"/>
          <w:lang w:val="uk-UA"/>
        </w:rPr>
      </w:pPr>
      <w:r>
        <w:rPr>
          <w:rFonts w:ascii="Times New Roman" w:hAnsi="Times New Roman"/>
          <w:sz w:val="18"/>
          <w:szCs w:val="18"/>
          <w:lang w:val="uk-UA"/>
        </w:rPr>
        <w:t>Азаров Іван Сергійович, аспірант.</w:t>
      </w:r>
    </w:p>
    <w:p w:rsidR="003D5A51" w:rsidRDefault="003D5A51" w:rsidP="003D5A51">
      <w:pPr>
        <w:spacing w:after="0" w:line="240" w:lineRule="auto"/>
        <w:jc w:val="both"/>
        <w:rPr>
          <w:lang w:val="uk-UA"/>
        </w:rPr>
      </w:pPr>
      <w:r>
        <w:rPr>
          <w:rFonts w:ascii="Times New Roman" w:hAnsi="Times New Roman"/>
          <w:sz w:val="18"/>
          <w:szCs w:val="18"/>
        </w:rPr>
        <w:t xml:space="preserve">Шевченко Роман Іванович, д.т.н., с.н.с., начальник наукового відділу проблем цивільного захисту та техногенно-екологічної безпеки, 0502117733, </w:t>
      </w:r>
      <w:hyperlink r:id="rId4" w:history="1">
        <w:r w:rsidRPr="007D123C">
          <w:rPr>
            <w:rStyle w:val="a3"/>
            <w:rFonts w:ascii="Times New Roman" w:hAnsi="Times New Roman"/>
            <w:sz w:val="18"/>
            <w:szCs w:val="18"/>
            <w:lang w:val="en-US"/>
          </w:rPr>
          <w:t>shevchenko</w:t>
        </w:r>
        <w:r w:rsidRPr="00D91B11">
          <w:rPr>
            <w:rStyle w:val="a3"/>
            <w:rFonts w:ascii="Times New Roman" w:hAnsi="Times New Roman"/>
            <w:sz w:val="18"/>
            <w:szCs w:val="18"/>
          </w:rPr>
          <w:t>605@</w:t>
        </w:r>
        <w:r w:rsidRPr="007D123C">
          <w:rPr>
            <w:rStyle w:val="a3"/>
            <w:rFonts w:ascii="Times New Roman" w:hAnsi="Times New Roman"/>
            <w:sz w:val="18"/>
            <w:szCs w:val="18"/>
            <w:lang w:val="en-US"/>
          </w:rPr>
          <w:t>i</w:t>
        </w:r>
        <w:r w:rsidRPr="00D91B11">
          <w:rPr>
            <w:rStyle w:val="a3"/>
            <w:rFonts w:ascii="Times New Roman" w:hAnsi="Times New Roman"/>
            <w:sz w:val="18"/>
            <w:szCs w:val="18"/>
          </w:rPr>
          <w:t>.</w:t>
        </w:r>
        <w:r w:rsidRPr="007D123C">
          <w:rPr>
            <w:rStyle w:val="a3"/>
            <w:rFonts w:ascii="Times New Roman" w:hAnsi="Times New Roman"/>
            <w:sz w:val="18"/>
            <w:szCs w:val="18"/>
            <w:lang w:val="en-US"/>
          </w:rPr>
          <w:t>ua</w:t>
        </w:r>
      </w:hyperlink>
    </w:p>
    <w:p w:rsidR="003D5A51" w:rsidRPr="003D5A51" w:rsidRDefault="003D5A51" w:rsidP="003D5A51">
      <w:pPr>
        <w:spacing w:after="0" w:line="240" w:lineRule="auto"/>
        <w:jc w:val="both"/>
        <w:rPr>
          <w:rFonts w:ascii="Times New Roman" w:hAnsi="Times New Roman"/>
          <w:sz w:val="18"/>
          <w:szCs w:val="18"/>
          <w:lang w:val="en-US"/>
        </w:rPr>
      </w:pPr>
    </w:p>
    <w:sectPr w:rsidR="003D5A51" w:rsidRPr="003D5A51" w:rsidSect="008849E8">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hyphenationZone w:val="425"/>
  <w:drawingGridHorizontalSpacing w:val="110"/>
  <w:displayHorizontalDrawingGridEvery w:val="2"/>
  <w:characterSpacingControl w:val="doNotCompress"/>
  <w:compat/>
  <w:rsids>
    <w:rsidRoot w:val="00A31FF7"/>
    <w:rsid w:val="000C0E05"/>
    <w:rsid w:val="00105520"/>
    <w:rsid w:val="001404AD"/>
    <w:rsid w:val="003D5A51"/>
    <w:rsid w:val="004F292A"/>
    <w:rsid w:val="0052551C"/>
    <w:rsid w:val="005B3E5C"/>
    <w:rsid w:val="006A3E53"/>
    <w:rsid w:val="008849E8"/>
    <w:rsid w:val="00890453"/>
    <w:rsid w:val="008F2C61"/>
    <w:rsid w:val="00A31FF7"/>
    <w:rsid w:val="00AF6C1C"/>
    <w:rsid w:val="00B77B39"/>
    <w:rsid w:val="00CC75C0"/>
    <w:rsid w:val="00CE74DF"/>
    <w:rsid w:val="00CF7CBE"/>
    <w:rsid w:val="00D9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F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1FF7"/>
    <w:pPr>
      <w:spacing w:after="0" w:line="240" w:lineRule="auto"/>
      <w:ind w:left="720" w:firstLine="720"/>
      <w:jc w:val="both"/>
    </w:pPr>
    <w:rPr>
      <w:rFonts w:eastAsia="Times New Roman"/>
      <w:lang w:val="uk-UA"/>
    </w:rPr>
  </w:style>
  <w:style w:type="character" w:styleId="a3">
    <w:name w:val="Hyperlink"/>
    <w:basedOn w:val="a0"/>
    <w:uiPriority w:val="99"/>
    <w:unhideWhenUsed/>
    <w:rsid w:val="003D5A51"/>
    <w:rPr>
      <w:color w:val="0000FF" w:themeColor="hyperlink"/>
      <w:u w:val="single"/>
    </w:rPr>
  </w:style>
  <w:style w:type="character" w:customStyle="1" w:styleId="tlid-translation">
    <w:name w:val="tlid-translation"/>
    <w:basedOn w:val="a0"/>
    <w:rsid w:val="004F2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vchenko605@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dcterms:created xsi:type="dcterms:W3CDTF">2020-10-18T15:19:00Z</dcterms:created>
  <dcterms:modified xsi:type="dcterms:W3CDTF">2020-11-01T09:34:00Z</dcterms:modified>
</cp:coreProperties>
</file>