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4B5" w:rsidRPr="000774B5" w:rsidRDefault="000774B5" w:rsidP="000774B5">
      <w:pPr>
        <w:pStyle w:val="a3"/>
        <w:numPr>
          <w:ilvl w:val="0"/>
          <w:numId w:val="1"/>
        </w:numPr>
        <w:ind w:left="785"/>
        <w:rPr>
          <w:rFonts w:ascii="Times New Roman" w:hAnsi="Times New Roman"/>
          <w:sz w:val="28"/>
          <w:szCs w:val="28"/>
          <w:lang w:val="uk-UA"/>
        </w:rPr>
      </w:pPr>
      <w:r w:rsidRPr="000774B5">
        <w:rPr>
          <w:rFonts w:ascii="Times New Roman" w:hAnsi="Times New Roman"/>
          <w:sz w:val="28"/>
          <w:szCs w:val="28"/>
        </w:rPr>
        <w:t xml:space="preserve">Патент </w:t>
      </w:r>
      <w:proofErr w:type="spellStart"/>
      <w:r w:rsidRPr="000774B5">
        <w:rPr>
          <w:rFonts w:ascii="Times New Roman" w:hAnsi="Times New Roman"/>
          <w:sz w:val="28"/>
          <w:szCs w:val="28"/>
        </w:rPr>
        <w:t>Укра</w:t>
      </w:r>
      <w:proofErr w:type="spellEnd"/>
      <w:r w:rsidRPr="000774B5">
        <w:rPr>
          <w:rFonts w:ascii="Times New Roman" w:hAnsi="Times New Roman"/>
          <w:sz w:val="28"/>
          <w:szCs w:val="28"/>
          <w:lang w:val="uk-UA"/>
        </w:rPr>
        <w:t>ї</w:t>
      </w:r>
      <w:r w:rsidRPr="000774B5">
        <w:rPr>
          <w:rFonts w:ascii="Times New Roman" w:hAnsi="Times New Roman"/>
          <w:sz w:val="28"/>
          <w:szCs w:val="28"/>
        </w:rPr>
        <w:t>ни</w:t>
      </w:r>
      <w:r w:rsidRPr="000774B5">
        <w:rPr>
          <w:rFonts w:ascii="Times New Roman" w:hAnsi="Times New Roman"/>
          <w:sz w:val="28"/>
          <w:szCs w:val="28"/>
          <w:lang w:val="uk-UA"/>
        </w:rPr>
        <w:t xml:space="preserve"> № 126350. Спосіб контролю технічного стану газогенератора системи зберігання та подачі водню. </w:t>
      </w:r>
      <w:proofErr w:type="spellStart"/>
      <w:r w:rsidRPr="000774B5">
        <w:rPr>
          <w:rFonts w:ascii="Times New Roman" w:hAnsi="Times New Roman"/>
          <w:sz w:val="28"/>
          <w:szCs w:val="28"/>
          <w:lang w:val="uk-UA"/>
        </w:rPr>
        <w:t>Бюл</w:t>
      </w:r>
      <w:proofErr w:type="spellEnd"/>
      <w:r w:rsidRPr="000774B5">
        <w:rPr>
          <w:rFonts w:ascii="Times New Roman" w:hAnsi="Times New Roman"/>
          <w:sz w:val="28"/>
          <w:szCs w:val="28"/>
          <w:lang w:val="uk-UA"/>
        </w:rPr>
        <w:t>. №11</w:t>
      </w:r>
      <w:r>
        <w:rPr>
          <w:rFonts w:ascii="Times New Roman" w:hAnsi="Times New Roman"/>
          <w:sz w:val="28"/>
          <w:szCs w:val="28"/>
          <w:lang w:val="uk-UA"/>
        </w:rPr>
        <w:t xml:space="preserve"> від 11.06</w:t>
      </w:r>
      <w:r w:rsidRPr="000774B5">
        <w:rPr>
          <w:rFonts w:ascii="Times New Roman" w:hAnsi="Times New Roman"/>
          <w:sz w:val="28"/>
          <w:szCs w:val="28"/>
          <w:lang w:val="uk-UA"/>
        </w:rPr>
        <w:t xml:space="preserve">.2018; </w:t>
      </w:r>
      <w:proofErr w:type="spellStart"/>
      <w:r w:rsidRPr="000774B5">
        <w:rPr>
          <w:rFonts w:ascii="Times New Roman" w:hAnsi="Times New Roman"/>
          <w:sz w:val="28"/>
          <w:szCs w:val="28"/>
          <w:lang w:val="uk-UA"/>
        </w:rPr>
        <w:t>Абрамов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74B5">
        <w:rPr>
          <w:rFonts w:ascii="Times New Roman" w:hAnsi="Times New Roman"/>
          <w:sz w:val="28"/>
          <w:szCs w:val="28"/>
          <w:lang w:val="uk-UA"/>
        </w:rPr>
        <w:t xml:space="preserve">Ю.О., </w:t>
      </w:r>
      <w:proofErr w:type="spellStart"/>
      <w:r w:rsidRPr="000774B5">
        <w:rPr>
          <w:rFonts w:ascii="Times New Roman" w:hAnsi="Times New Roman"/>
          <w:sz w:val="28"/>
          <w:szCs w:val="28"/>
          <w:lang w:val="uk-UA"/>
        </w:rPr>
        <w:t>Кривцова</w:t>
      </w:r>
      <w:proofErr w:type="spellEnd"/>
      <w:r w:rsidRPr="000774B5">
        <w:rPr>
          <w:rFonts w:ascii="Times New Roman" w:hAnsi="Times New Roman"/>
          <w:sz w:val="28"/>
          <w:szCs w:val="28"/>
          <w:lang w:val="uk-UA"/>
        </w:rPr>
        <w:t xml:space="preserve"> В.І.,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Михайлюк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А.О.</w:t>
      </w:r>
    </w:p>
    <w:p w:rsidR="00503F27" w:rsidRPr="000774B5" w:rsidRDefault="00503F27">
      <w:pPr>
        <w:rPr>
          <w:i w:val="0"/>
          <w:lang w:val="uk-UA"/>
        </w:rPr>
      </w:pPr>
    </w:p>
    <w:sectPr w:rsidR="00503F27" w:rsidRPr="000774B5" w:rsidSect="00F17801">
      <w:type w:val="nextColumn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6407"/>
    <w:multiLevelType w:val="hybridMultilevel"/>
    <w:tmpl w:val="53E28F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774B5"/>
    <w:rsid w:val="000774B5"/>
    <w:rsid w:val="001D6B7F"/>
    <w:rsid w:val="004A1C7B"/>
    <w:rsid w:val="00503F27"/>
    <w:rsid w:val="005112EA"/>
    <w:rsid w:val="00566303"/>
    <w:rsid w:val="005B4CCF"/>
    <w:rsid w:val="006F50E6"/>
    <w:rsid w:val="00720F87"/>
    <w:rsid w:val="00805293"/>
    <w:rsid w:val="009372F7"/>
    <w:rsid w:val="00A00D2C"/>
    <w:rsid w:val="00A42A6D"/>
    <w:rsid w:val="00BB1D8D"/>
    <w:rsid w:val="00C23947"/>
    <w:rsid w:val="00D53FDC"/>
    <w:rsid w:val="00DC7838"/>
    <w:rsid w:val="00E213A6"/>
    <w:rsid w:val="00F17801"/>
    <w:rsid w:val="00FA5FC2"/>
    <w:rsid w:val="00FC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74B5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i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152</Characters>
  <Application>Microsoft Office Word</Application>
  <DocSecurity>0</DocSecurity>
  <Lines>1</Lines>
  <Paragraphs>1</Paragraphs>
  <ScaleCrop>false</ScaleCrop>
  <Company>Microsoft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2018-06-26T11:45:00Z</dcterms:created>
  <dcterms:modified xsi:type="dcterms:W3CDTF">2018-06-26T11:50:00Z</dcterms:modified>
</cp:coreProperties>
</file>